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8303A" w14:textId="77777777" w:rsidR="0043358F" w:rsidRPr="00070A25" w:rsidRDefault="0043358F" w:rsidP="0043358F">
      <w:pPr>
        <w:pStyle w:val="NoSpacing"/>
        <w:jc w:val="center"/>
        <w:rPr>
          <w:b/>
          <w:bCs/>
          <w:i/>
          <w:iCs/>
          <w:sz w:val="32"/>
          <w:szCs w:val="32"/>
        </w:rPr>
      </w:pPr>
      <w:r w:rsidRPr="00070A25">
        <w:rPr>
          <w:b/>
          <w:bCs/>
          <w:i/>
          <w:iCs/>
          <w:sz w:val="32"/>
          <w:szCs w:val="32"/>
        </w:rPr>
        <w:t>Garrard County Schools/Whitaker Bank</w:t>
      </w:r>
    </w:p>
    <w:p w14:paraId="64CEE447" w14:textId="77777777" w:rsidR="0043358F" w:rsidRPr="00070A25" w:rsidRDefault="0043358F" w:rsidP="0043358F">
      <w:pPr>
        <w:pStyle w:val="NoSpacing"/>
        <w:jc w:val="center"/>
        <w:rPr>
          <w:b/>
          <w:bCs/>
          <w:i/>
          <w:iCs/>
          <w:sz w:val="32"/>
          <w:szCs w:val="32"/>
        </w:rPr>
      </w:pPr>
      <w:r w:rsidRPr="00070A25">
        <w:rPr>
          <w:b/>
          <w:bCs/>
          <w:i/>
          <w:iCs/>
          <w:sz w:val="32"/>
          <w:szCs w:val="32"/>
        </w:rPr>
        <w:t>Teacher of the Month</w:t>
      </w:r>
    </w:p>
    <w:p w14:paraId="7018755F" w14:textId="5C2A4389" w:rsidR="0043358F" w:rsidRPr="00070A25" w:rsidRDefault="0043358F" w:rsidP="0043358F">
      <w:pPr>
        <w:pStyle w:val="NoSpacing"/>
        <w:jc w:val="center"/>
        <w:rPr>
          <w:b/>
          <w:bCs/>
          <w:i/>
          <w:iCs/>
          <w:sz w:val="32"/>
          <w:szCs w:val="32"/>
        </w:rPr>
      </w:pPr>
      <w:r w:rsidRPr="00070A25">
        <w:rPr>
          <w:b/>
          <w:bCs/>
          <w:i/>
          <w:iCs/>
          <w:sz w:val="32"/>
          <w:szCs w:val="32"/>
        </w:rPr>
        <w:t xml:space="preserve"> </w:t>
      </w:r>
      <w:r w:rsidR="00D9478C">
        <w:rPr>
          <w:b/>
          <w:bCs/>
          <w:i/>
          <w:iCs/>
          <w:sz w:val="32"/>
          <w:szCs w:val="32"/>
        </w:rPr>
        <w:t>December</w:t>
      </w:r>
      <w:bookmarkStart w:id="0" w:name="_GoBack"/>
      <w:bookmarkEnd w:id="0"/>
      <w:r w:rsidR="004A439D">
        <w:rPr>
          <w:b/>
          <w:bCs/>
          <w:i/>
          <w:iCs/>
          <w:sz w:val="32"/>
          <w:szCs w:val="32"/>
        </w:rPr>
        <w:t xml:space="preserve"> 2025</w:t>
      </w:r>
    </w:p>
    <w:p w14:paraId="755BA7D5" w14:textId="77777777" w:rsidR="0043358F" w:rsidRDefault="0043358F" w:rsidP="0043358F">
      <w:pPr>
        <w:pStyle w:val="NoSpacing"/>
        <w:rPr>
          <w:sz w:val="32"/>
          <w:szCs w:val="32"/>
        </w:rPr>
      </w:pPr>
    </w:p>
    <w:p w14:paraId="08B762A0" w14:textId="0726B031" w:rsidR="0043358F" w:rsidRPr="00A652D4" w:rsidRDefault="00D9478C" w:rsidP="0043358F">
      <w:pPr>
        <w:spacing w:after="0" w:line="240" w:lineRule="auto"/>
        <w:rPr>
          <w:rFonts w:eastAsia="Times New Roman" w:cs="Times New Roman"/>
          <w:b/>
          <w:bCs/>
          <w:kern w:val="0"/>
          <w:sz w:val="32"/>
          <w:szCs w:val="32"/>
          <w14:ligatures w14:val="none"/>
        </w:rPr>
      </w:pPr>
      <w:r>
        <w:rPr>
          <w:rFonts w:eastAsia="Times New Roman" w:cs="Times New Roman"/>
          <w:b/>
          <w:bCs/>
          <w:kern w:val="0"/>
          <w:sz w:val="32"/>
          <w:szCs w:val="32"/>
          <w14:ligatures w14:val="none"/>
        </w:rPr>
        <w:t>Carolyn Noe</w:t>
      </w:r>
      <w:r w:rsidR="00A652D4" w:rsidRPr="00A652D4">
        <w:rPr>
          <w:rFonts w:eastAsia="Times New Roman" w:cs="Times New Roman"/>
          <w:b/>
          <w:bCs/>
          <w:kern w:val="0"/>
          <w:sz w:val="32"/>
          <w:szCs w:val="32"/>
          <w14:ligatures w14:val="none"/>
        </w:rPr>
        <w:t xml:space="preserve"> – </w:t>
      </w:r>
      <w:r>
        <w:rPr>
          <w:rFonts w:eastAsia="Times New Roman" w:cs="Times New Roman"/>
          <w:b/>
          <w:bCs/>
          <w:kern w:val="0"/>
          <w:sz w:val="32"/>
          <w:szCs w:val="32"/>
          <w14:ligatures w14:val="none"/>
        </w:rPr>
        <w:t>Paint Lick Elementary – Math Interventionist</w:t>
      </w:r>
    </w:p>
    <w:p w14:paraId="5AF39952" w14:textId="77777777" w:rsidR="00D9478C" w:rsidRDefault="00D9478C" w:rsidP="00C70C36">
      <w:pPr>
        <w:pStyle w:val="NoSpacing"/>
        <w:rPr>
          <w:rFonts w:cs="Times New Roman"/>
          <w:color w:val="222222"/>
          <w:sz w:val="32"/>
          <w:szCs w:val="32"/>
          <w:shd w:val="clear" w:color="auto" w:fill="FFFFFF"/>
        </w:rPr>
      </w:pPr>
    </w:p>
    <w:p w14:paraId="037D20BF" w14:textId="4AAC9C43" w:rsidR="00274C97" w:rsidRPr="00D9478C" w:rsidRDefault="00D9478C" w:rsidP="00C70C36">
      <w:pPr>
        <w:pStyle w:val="NoSpacing"/>
        <w:rPr>
          <w:rFonts w:cs="Times New Roman"/>
          <w:sz w:val="32"/>
          <w:szCs w:val="32"/>
        </w:rPr>
      </w:pPr>
      <w:r w:rsidRPr="00D9478C">
        <w:rPr>
          <w:rFonts w:cs="Times New Roman"/>
          <w:sz w:val="32"/>
          <w:szCs w:val="32"/>
          <w:shd w:val="clear" w:color="auto" w:fill="FFFFFF"/>
        </w:rPr>
        <w:t>Carolyn Noe is a dedicated math interventionist, and the students and staff at Paint Lick Elementary School are fortunate to work with her. Mrs. Noe is hard-working and deeply committed; she approaches each day with genuine care that students can feel the moment they sit down at her table. She has a natural gift for teaching and making math accessible and enjoyable for learners who need it most. Her encouragement, persistence, and unwavering belief in her students lead to meaningful progress in the classroom. Additionally, Mrs. Noe is a tremendous support to each staff member at PLE, always ready to offer encouraging words, wisdom, or a hug when needed. We are truly grateful to Mrs. Noe for all she does and cannot imagine our school without her.</w:t>
      </w:r>
    </w:p>
    <w:sectPr w:rsidR="00274C97" w:rsidRPr="00D9478C" w:rsidSect="00D74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8F"/>
    <w:rsid w:val="0007119B"/>
    <w:rsid w:val="000E4784"/>
    <w:rsid w:val="00175947"/>
    <w:rsid w:val="00274C97"/>
    <w:rsid w:val="002763D3"/>
    <w:rsid w:val="0033159C"/>
    <w:rsid w:val="00340585"/>
    <w:rsid w:val="00342BF0"/>
    <w:rsid w:val="00367BCE"/>
    <w:rsid w:val="0043358F"/>
    <w:rsid w:val="00443750"/>
    <w:rsid w:val="00485B0F"/>
    <w:rsid w:val="004A439D"/>
    <w:rsid w:val="004A7BBD"/>
    <w:rsid w:val="004F6B00"/>
    <w:rsid w:val="0052261E"/>
    <w:rsid w:val="00527DBB"/>
    <w:rsid w:val="00591931"/>
    <w:rsid w:val="006E1DBF"/>
    <w:rsid w:val="00820B00"/>
    <w:rsid w:val="008637B1"/>
    <w:rsid w:val="0087783C"/>
    <w:rsid w:val="008D3CB9"/>
    <w:rsid w:val="008E719E"/>
    <w:rsid w:val="009106F9"/>
    <w:rsid w:val="00963760"/>
    <w:rsid w:val="00A31D7A"/>
    <w:rsid w:val="00A652D4"/>
    <w:rsid w:val="00AC6552"/>
    <w:rsid w:val="00B40FA4"/>
    <w:rsid w:val="00B61600"/>
    <w:rsid w:val="00C45D57"/>
    <w:rsid w:val="00C63C96"/>
    <w:rsid w:val="00C70C36"/>
    <w:rsid w:val="00CA6638"/>
    <w:rsid w:val="00D52079"/>
    <w:rsid w:val="00D7416C"/>
    <w:rsid w:val="00D9478C"/>
    <w:rsid w:val="00EC7130"/>
    <w:rsid w:val="00ED0D53"/>
    <w:rsid w:val="00FE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39FC9"/>
  <w15:chartTrackingRefBased/>
  <w15:docId w15:val="{C3ACEC9E-8AF3-4C37-953F-CF4ED1A3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52"/>
  </w:style>
  <w:style w:type="paragraph" w:styleId="Heading1">
    <w:name w:val="heading 1"/>
    <w:basedOn w:val="Normal"/>
    <w:next w:val="Normal"/>
    <w:link w:val="Heading1Char"/>
    <w:uiPriority w:val="9"/>
    <w:qFormat/>
    <w:rsid w:val="00433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5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5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35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35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35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35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35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5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5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35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35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35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35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35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3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5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5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358F"/>
    <w:pPr>
      <w:spacing w:before="160"/>
      <w:jc w:val="center"/>
    </w:pPr>
    <w:rPr>
      <w:i/>
      <w:iCs/>
      <w:color w:val="404040" w:themeColor="text1" w:themeTint="BF"/>
    </w:rPr>
  </w:style>
  <w:style w:type="character" w:customStyle="1" w:styleId="QuoteChar">
    <w:name w:val="Quote Char"/>
    <w:basedOn w:val="DefaultParagraphFont"/>
    <w:link w:val="Quote"/>
    <w:uiPriority w:val="29"/>
    <w:rsid w:val="0043358F"/>
    <w:rPr>
      <w:i/>
      <w:iCs/>
      <w:color w:val="404040" w:themeColor="text1" w:themeTint="BF"/>
    </w:rPr>
  </w:style>
  <w:style w:type="paragraph" w:styleId="ListParagraph">
    <w:name w:val="List Paragraph"/>
    <w:basedOn w:val="Normal"/>
    <w:uiPriority w:val="34"/>
    <w:qFormat/>
    <w:rsid w:val="0043358F"/>
    <w:pPr>
      <w:ind w:left="720"/>
      <w:contextualSpacing/>
    </w:pPr>
  </w:style>
  <w:style w:type="character" w:styleId="IntenseEmphasis">
    <w:name w:val="Intense Emphasis"/>
    <w:basedOn w:val="DefaultParagraphFont"/>
    <w:uiPriority w:val="21"/>
    <w:qFormat/>
    <w:rsid w:val="0043358F"/>
    <w:rPr>
      <w:i/>
      <w:iCs/>
      <w:color w:val="0F4761" w:themeColor="accent1" w:themeShade="BF"/>
    </w:rPr>
  </w:style>
  <w:style w:type="paragraph" w:styleId="IntenseQuote">
    <w:name w:val="Intense Quote"/>
    <w:basedOn w:val="Normal"/>
    <w:next w:val="Normal"/>
    <w:link w:val="IntenseQuoteChar"/>
    <w:uiPriority w:val="30"/>
    <w:qFormat/>
    <w:rsid w:val="00433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58F"/>
    <w:rPr>
      <w:i/>
      <w:iCs/>
      <w:color w:val="0F4761" w:themeColor="accent1" w:themeShade="BF"/>
    </w:rPr>
  </w:style>
  <w:style w:type="character" w:styleId="IntenseReference">
    <w:name w:val="Intense Reference"/>
    <w:basedOn w:val="DefaultParagraphFont"/>
    <w:uiPriority w:val="32"/>
    <w:qFormat/>
    <w:rsid w:val="0043358F"/>
    <w:rPr>
      <w:b/>
      <w:bCs/>
      <w:smallCaps/>
      <w:color w:val="0F4761" w:themeColor="accent1" w:themeShade="BF"/>
      <w:spacing w:val="5"/>
    </w:rPr>
  </w:style>
  <w:style w:type="paragraph" w:styleId="NoSpacing">
    <w:name w:val="No Spacing"/>
    <w:uiPriority w:val="1"/>
    <w:qFormat/>
    <w:rsid w:val="0043358F"/>
    <w:pPr>
      <w:spacing w:after="0" w:line="240" w:lineRule="auto"/>
    </w:pPr>
  </w:style>
  <w:style w:type="paragraph" w:styleId="NormalWeb">
    <w:name w:val="Normal (Web)"/>
    <w:basedOn w:val="Normal"/>
    <w:uiPriority w:val="99"/>
    <w:semiHidden/>
    <w:unhideWhenUsed/>
    <w:rsid w:val="00A652D4"/>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sid w:val="00C70C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03447">
      <w:bodyDiv w:val="1"/>
      <w:marLeft w:val="0"/>
      <w:marRight w:val="0"/>
      <w:marTop w:val="0"/>
      <w:marBottom w:val="0"/>
      <w:divBdr>
        <w:top w:val="none" w:sz="0" w:space="0" w:color="auto"/>
        <w:left w:val="none" w:sz="0" w:space="0" w:color="auto"/>
        <w:bottom w:val="none" w:sz="0" w:space="0" w:color="auto"/>
        <w:right w:val="none" w:sz="0" w:space="0" w:color="auto"/>
      </w:divBdr>
    </w:div>
    <w:div w:id="422380934">
      <w:bodyDiv w:val="1"/>
      <w:marLeft w:val="0"/>
      <w:marRight w:val="0"/>
      <w:marTop w:val="0"/>
      <w:marBottom w:val="0"/>
      <w:divBdr>
        <w:top w:val="none" w:sz="0" w:space="0" w:color="auto"/>
        <w:left w:val="none" w:sz="0" w:space="0" w:color="auto"/>
        <w:bottom w:val="none" w:sz="0" w:space="0" w:color="auto"/>
        <w:right w:val="none" w:sz="0" w:space="0" w:color="auto"/>
      </w:divBdr>
      <w:divsChild>
        <w:div w:id="150368046">
          <w:marLeft w:val="0"/>
          <w:marRight w:val="0"/>
          <w:marTop w:val="0"/>
          <w:marBottom w:val="0"/>
          <w:divBdr>
            <w:top w:val="none" w:sz="0" w:space="0" w:color="auto"/>
            <w:left w:val="none" w:sz="0" w:space="0" w:color="auto"/>
            <w:bottom w:val="none" w:sz="0" w:space="0" w:color="auto"/>
            <w:right w:val="none" w:sz="0" w:space="0" w:color="auto"/>
          </w:divBdr>
        </w:div>
        <w:div w:id="1631471119">
          <w:marLeft w:val="0"/>
          <w:marRight w:val="0"/>
          <w:marTop w:val="0"/>
          <w:marBottom w:val="0"/>
          <w:divBdr>
            <w:top w:val="none" w:sz="0" w:space="0" w:color="auto"/>
            <w:left w:val="none" w:sz="0" w:space="0" w:color="auto"/>
            <w:bottom w:val="none" w:sz="0" w:space="0" w:color="auto"/>
            <w:right w:val="none" w:sz="0" w:space="0" w:color="auto"/>
          </w:divBdr>
        </w:div>
      </w:divsChild>
    </w:div>
    <w:div w:id="853421182">
      <w:bodyDiv w:val="1"/>
      <w:marLeft w:val="0"/>
      <w:marRight w:val="0"/>
      <w:marTop w:val="0"/>
      <w:marBottom w:val="0"/>
      <w:divBdr>
        <w:top w:val="none" w:sz="0" w:space="0" w:color="auto"/>
        <w:left w:val="none" w:sz="0" w:space="0" w:color="auto"/>
        <w:bottom w:val="none" w:sz="0" w:space="0" w:color="auto"/>
        <w:right w:val="none" w:sz="0" w:space="0" w:color="auto"/>
      </w:divBdr>
    </w:div>
    <w:div w:id="986124958">
      <w:bodyDiv w:val="1"/>
      <w:marLeft w:val="0"/>
      <w:marRight w:val="0"/>
      <w:marTop w:val="0"/>
      <w:marBottom w:val="0"/>
      <w:divBdr>
        <w:top w:val="none" w:sz="0" w:space="0" w:color="auto"/>
        <w:left w:val="none" w:sz="0" w:space="0" w:color="auto"/>
        <w:bottom w:val="none" w:sz="0" w:space="0" w:color="auto"/>
        <w:right w:val="none" w:sz="0" w:space="0" w:color="auto"/>
      </w:divBdr>
      <w:divsChild>
        <w:div w:id="419452575">
          <w:marLeft w:val="0"/>
          <w:marRight w:val="0"/>
          <w:marTop w:val="0"/>
          <w:marBottom w:val="0"/>
          <w:divBdr>
            <w:top w:val="none" w:sz="0" w:space="0" w:color="auto"/>
            <w:left w:val="none" w:sz="0" w:space="0" w:color="auto"/>
            <w:bottom w:val="none" w:sz="0" w:space="0" w:color="auto"/>
            <w:right w:val="none" w:sz="0" w:space="0" w:color="auto"/>
          </w:divBdr>
        </w:div>
      </w:divsChild>
    </w:div>
    <w:div w:id="1269775630">
      <w:bodyDiv w:val="1"/>
      <w:marLeft w:val="0"/>
      <w:marRight w:val="0"/>
      <w:marTop w:val="0"/>
      <w:marBottom w:val="0"/>
      <w:divBdr>
        <w:top w:val="none" w:sz="0" w:space="0" w:color="auto"/>
        <w:left w:val="none" w:sz="0" w:space="0" w:color="auto"/>
        <w:bottom w:val="none" w:sz="0" w:space="0" w:color="auto"/>
        <w:right w:val="none" w:sz="0" w:space="0" w:color="auto"/>
      </w:divBdr>
    </w:div>
    <w:div w:id="1402174631">
      <w:bodyDiv w:val="1"/>
      <w:marLeft w:val="0"/>
      <w:marRight w:val="0"/>
      <w:marTop w:val="0"/>
      <w:marBottom w:val="0"/>
      <w:divBdr>
        <w:top w:val="none" w:sz="0" w:space="0" w:color="auto"/>
        <w:left w:val="none" w:sz="0" w:space="0" w:color="auto"/>
        <w:bottom w:val="none" w:sz="0" w:space="0" w:color="auto"/>
        <w:right w:val="none" w:sz="0" w:space="0" w:color="auto"/>
      </w:divBdr>
    </w:div>
    <w:div w:id="1644432488">
      <w:bodyDiv w:val="1"/>
      <w:marLeft w:val="0"/>
      <w:marRight w:val="0"/>
      <w:marTop w:val="0"/>
      <w:marBottom w:val="0"/>
      <w:divBdr>
        <w:top w:val="none" w:sz="0" w:space="0" w:color="auto"/>
        <w:left w:val="none" w:sz="0" w:space="0" w:color="auto"/>
        <w:bottom w:val="none" w:sz="0" w:space="0" w:color="auto"/>
        <w:right w:val="none" w:sz="0" w:space="0" w:color="auto"/>
      </w:divBdr>
    </w:div>
    <w:div w:id="1974556798">
      <w:bodyDiv w:val="1"/>
      <w:marLeft w:val="0"/>
      <w:marRight w:val="0"/>
      <w:marTop w:val="0"/>
      <w:marBottom w:val="0"/>
      <w:divBdr>
        <w:top w:val="none" w:sz="0" w:space="0" w:color="auto"/>
        <w:left w:val="none" w:sz="0" w:space="0" w:color="auto"/>
        <w:bottom w:val="none" w:sz="0" w:space="0" w:color="auto"/>
        <w:right w:val="none" w:sz="0" w:space="0" w:color="auto"/>
      </w:divBdr>
    </w:div>
    <w:div w:id="1984575260">
      <w:bodyDiv w:val="1"/>
      <w:marLeft w:val="0"/>
      <w:marRight w:val="0"/>
      <w:marTop w:val="0"/>
      <w:marBottom w:val="0"/>
      <w:divBdr>
        <w:top w:val="none" w:sz="0" w:space="0" w:color="auto"/>
        <w:left w:val="none" w:sz="0" w:space="0" w:color="auto"/>
        <w:bottom w:val="none" w:sz="0" w:space="0" w:color="auto"/>
        <w:right w:val="none" w:sz="0" w:space="0" w:color="auto"/>
      </w:divBdr>
    </w:div>
    <w:div w:id="2054112018">
      <w:bodyDiv w:val="1"/>
      <w:marLeft w:val="0"/>
      <w:marRight w:val="0"/>
      <w:marTop w:val="0"/>
      <w:marBottom w:val="0"/>
      <w:divBdr>
        <w:top w:val="none" w:sz="0" w:space="0" w:color="auto"/>
        <w:left w:val="none" w:sz="0" w:space="0" w:color="auto"/>
        <w:bottom w:val="none" w:sz="0" w:space="0" w:color="auto"/>
        <w:right w:val="none" w:sz="0" w:space="0" w:color="auto"/>
      </w:divBdr>
      <w:divsChild>
        <w:div w:id="34888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2</cp:revision>
  <cp:lastPrinted>2025-10-16T09:40:00Z</cp:lastPrinted>
  <dcterms:created xsi:type="dcterms:W3CDTF">2025-12-12T18:11:00Z</dcterms:created>
  <dcterms:modified xsi:type="dcterms:W3CDTF">2025-12-12T18:11:00Z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c8a345b4e8cdbaa82fa9885c47bae7026700e4a355715b307180bfb7f571465b</vt:lpwstr>
  </property>
</Properties>
</file>