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CD2DED7"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9-12T00:00:00Z">
            <w:dateFormat w:val="M/d/yyyy"/>
            <w:lid w:val="en-US"/>
            <w:storeMappedDataAs w:val="dateTime"/>
            <w:calendar w:val="gregorian"/>
          </w:date>
        </w:sdtPr>
        <w:sdtEndPr/>
        <w:sdtContent>
          <w:r w:rsidR="00D33A37">
            <w:rPr>
              <w:rFonts w:asciiTheme="minorHAnsi" w:hAnsiTheme="minorHAnsi" w:cstheme="minorHAnsi"/>
            </w:rPr>
            <w:t>9/</w:t>
          </w:r>
          <w:r w:rsidR="006F5854">
            <w:rPr>
              <w:rFonts w:asciiTheme="minorHAnsi" w:hAnsiTheme="minorHAnsi" w:cstheme="minorHAnsi"/>
            </w:rPr>
            <w:t>1</w:t>
          </w:r>
          <w:r w:rsidR="00D33A37">
            <w:rPr>
              <w:rFonts w:asciiTheme="minorHAnsi" w:hAnsiTheme="minorHAnsi" w:cstheme="minorHAnsi"/>
            </w:rPr>
            <w:t>2/202</w:t>
          </w:r>
          <w:r w:rsidR="006F5854">
            <w:rPr>
              <w:rFonts w:asciiTheme="minorHAnsi" w:hAnsiTheme="minorHAnsi" w:cstheme="minorHAnsi"/>
            </w:rPr>
            <w:t>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B8F3264" w:rsidR="006F0552" w:rsidRPr="00716300" w:rsidRDefault="006F5854"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4BB99254" w:rsidR="00DE0B82" w:rsidRPr="00716300" w:rsidRDefault="00D33A37"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2AD1957C" w:rsidR="00DE0B82" w:rsidRPr="00716300" w:rsidRDefault="00D33A37" w:rsidP="006F0552">
          <w:pPr>
            <w:pStyle w:val="NoSpacing"/>
            <w:ind w:left="270"/>
            <w:rPr>
              <w:rFonts w:asciiTheme="minorHAnsi" w:hAnsiTheme="minorHAnsi" w:cstheme="minorHAnsi"/>
            </w:rPr>
          </w:pPr>
          <w:r w:rsidRPr="00D33A37">
            <w:rPr>
              <w:rFonts w:asciiTheme="minorHAnsi" w:hAnsiTheme="minorHAnsi" w:cstheme="minorHAnsi"/>
            </w:rPr>
            <w:t>Stipend for Certified Teachers for Planning Period After School Hours Due to Covering Classes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DC90687" w:rsidR="008A2749" w:rsidRPr="008A2749" w:rsidRDefault="00D33A37" w:rsidP="00760BF5">
          <w:pPr>
            <w:pStyle w:val="NoSpacing"/>
            <w:ind w:left="270"/>
            <w:rPr>
              <w:rFonts w:asciiTheme="minorHAnsi" w:hAnsiTheme="minorHAnsi" w:cstheme="minorHAnsi"/>
            </w:rPr>
          </w:pPr>
          <w:r w:rsidRPr="00D33A37">
            <w:rPr>
              <w:rFonts w:asciiTheme="minorHAnsi" w:hAnsiTheme="minorHAnsi" w:cstheme="minorHAnsi"/>
            </w:rPr>
            <w:t>August 1</w:t>
          </w:r>
          <w:r w:rsidR="006F5854">
            <w:rPr>
              <w:rFonts w:asciiTheme="minorHAnsi" w:hAnsiTheme="minorHAnsi" w:cstheme="minorHAnsi"/>
            </w:rPr>
            <w:t>5</w:t>
          </w:r>
          <w:r w:rsidRPr="00D33A37">
            <w:rPr>
              <w:rFonts w:asciiTheme="minorHAnsi" w:hAnsiTheme="minorHAnsi" w:cstheme="minorHAnsi"/>
            </w:rPr>
            <w:t>th, 202</w:t>
          </w:r>
          <w:r w:rsidR="006F5854">
            <w:rPr>
              <w:rFonts w:asciiTheme="minorHAnsi" w:hAnsiTheme="minorHAnsi" w:cstheme="minorHAnsi"/>
            </w:rPr>
            <w:t>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06349EF7" w:rsidR="00D072A8" w:rsidRPr="00DE0B82" w:rsidRDefault="00D33A37" w:rsidP="00D072A8">
          <w:pPr>
            <w:pStyle w:val="NoSpacing"/>
            <w:rPr>
              <w:rStyle w:val="PlaceholderText"/>
            </w:rPr>
          </w:pPr>
          <w:r w:rsidRPr="00D33A37">
            <w:rPr>
              <w:rStyle w:val="PlaceholderText"/>
            </w:rPr>
            <w:t>01.11 General Powers and Duties of the Board”:  Administration; 03.121 - Certified Employee Salaries</w:t>
          </w:r>
          <w:r>
            <w:rPr>
              <w:rStyle w:val="PlaceholderText"/>
            </w:rPr>
            <w:t>; Goal 2: Empowered Workforce 2B</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706A5206" w:rsidR="00D072A8" w:rsidRPr="006F0552" w:rsidRDefault="00D33A37" w:rsidP="00D072A8">
          <w:pPr>
            <w:pStyle w:val="NoSpacing"/>
            <w:rPr>
              <w:rFonts w:asciiTheme="minorHAnsi" w:hAnsiTheme="minorHAnsi" w:cstheme="minorHAnsi"/>
            </w:rPr>
          </w:pPr>
          <w:r w:rsidRPr="00D33A37">
            <w:rPr>
              <w:rFonts w:asciiTheme="minorHAnsi" w:hAnsiTheme="minorHAnsi" w:cstheme="minorHAnsi"/>
            </w:rPr>
            <w:t xml:space="preserve">The </w:t>
          </w:r>
          <w:proofErr w:type="gramStart"/>
          <w:r w:rsidRPr="00D33A37">
            <w:rPr>
              <w:rFonts w:asciiTheme="minorHAnsi" w:hAnsiTheme="minorHAnsi" w:cstheme="minorHAnsi"/>
            </w:rPr>
            <w:t>District</w:t>
          </w:r>
          <w:proofErr w:type="gramEnd"/>
          <w:r w:rsidRPr="00D33A37">
            <w:rPr>
              <w:rFonts w:asciiTheme="minorHAnsi" w:hAnsiTheme="minorHAnsi" w:cstheme="minorHAnsi"/>
            </w:rPr>
            <w:t xml:space="preserve"> has</w:t>
          </w:r>
          <w:r w:rsidR="00B270C2">
            <w:rPr>
              <w:rFonts w:asciiTheme="minorHAnsi" w:hAnsiTheme="minorHAnsi" w:cstheme="minorHAnsi"/>
            </w:rPr>
            <w:t>,</w:t>
          </w:r>
          <w:r w:rsidRPr="00D33A37">
            <w:rPr>
              <w:rFonts w:asciiTheme="minorHAnsi" w:hAnsiTheme="minorHAnsi" w:cstheme="minorHAnsi"/>
            </w:rPr>
            <w:t xml:space="preserve"> and will continue to</w:t>
          </w:r>
          <w:r w:rsidR="00B270C2">
            <w:rPr>
              <w:rFonts w:asciiTheme="minorHAnsi" w:hAnsiTheme="minorHAnsi" w:cstheme="minorHAnsi"/>
            </w:rPr>
            <w:t>,</w:t>
          </w:r>
          <w:r w:rsidRPr="00D33A37">
            <w:rPr>
              <w:rFonts w:asciiTheme="minorHAnsi" w:hAnsiTheme="minorHAnsi" w:cstheme="minorHAnsi"/>
            </w:rPr>
            <w:t xml:space="preserve"> work diligently to hire enough certified substitute teachers to account for every certified teacher absence (sick, personal, emergency, and professional development days) with a qualified sub</w:t>
          </w:r>
          <w:r w:rsidR="00D623A6">
            <w:rPr>
              <w:rFonts w:asciiTheme="minorHAnsi" w:hAnsiTheme="minorHAnsi" w:cstheme="minorHAnsi"/>
            </w:rPr>
            <w:t>stitute teacher</w:t>
          </w:r>
          <w:r w:rsidRPr="00D33A37">
            <w:rPr>
              <w:rFonts w:asciiTheme="minorHAnsi" w:hAnsiTheme="minorHAnsi" w:cstheme="minorHAnsi"/>
            </w:rPr>
            <w:t xml:space="preserve">. However, over the past several years, schools across the country, including Boone County Schools, have been unable to consistently fill each of the daily vacancies due to teacher absences. This </w:t>
          </w:r>
          <w:r w:rsidR="00AB23F0">
            <w:rPr>
              <w:rFonts w:asciiTheme="minorHAnsi" w:hAnsiTheme="minorHAnsi" w:cstheme="minorHAnsi"/>
            </w:rPr>
            <w:t xml:space="preserve">has </w:t>
          </w:r>
          <w:r w:rsidRPr="00D33A37">
            <w:rPr>
              <w:rFonts w:asciiTheme="minorHAnsi" w:hAnsiTheme="minorHAnsi" w:cstheme="minorHAnsi"/>
            </w:rPr>
            <w:t>made it necessary for a greater number of teachers to cover another teacher’s classroom during their contractually agreed upon planning period. This caused teachers to work beyond their contracted hours for the purposes of planning and preparation, responsibilities that would have otherwise been addressed during their regularly scheduled planning period</w:t>
          </w:r>
          <w:r w:rsidR="00D623A6">
            <w:rPr>
              <w:rFonts w:asciiTheme="minorHAnsi" w:hAnsiTheme="minorHAnsi" w:cstheme="minorHAnsi"/>
            </w:rPr>
            <w:t>; therefore, we propose the approval of this item as written.</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3B3DE71" w:rsidR="00D072A8" w:rsidRPr="006F0552" w:rsidRDefault="00D33A37" w:rsidP="00760BF5">
          <w:pPr>
            <w:pStyle w:val="NoSpacing"/>
            <w:ind w:left="270"/>
            <w:rPr>
              <w:rFonts w:asciiTheme="minorHAnsi" w:hAnsiTheme="minorHAnsi" w:cstheme="minorHAnsi"/>
            </w:rPr>
          </w:pPr>
          <w:r w:rsidRPr="00D33A37">
            <w:rPr>
              <w:rFonts w:asciiTheme="minorHAnsi" w:hAnsiTheme="minorHAnsi" w:cstheme="minorHAnsi"/>
            </w:rPr>
            <w:t>No budgetary impact. The cost of the stipend will be offset through the funds that would have otherwise been used to pay for certified substitutes working in the classroom during this time.</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6B2134A" w:rsidR="00DE0B82" w:rsidRDefault="00D33A37" w:rsidP="00760BF5">
          <w:pPr>
            <w:pStyle w:val="NoSpacing"/>
            <w:ind w:left="270"/>
            <w:rPr>
              <w:rFonts w:asciiTheme="minorHAnsi" w:hAnsiTheme="minorHAnsi" w:cstheme="minorHAnsi"/>
            </w:rPr>
          </w:pPr>
          <w:r w:rsidRPr="00D33A37">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2E697D5A" w:rsidR="00D072A8" w:rsidRPr="008A2749" w:rsidRDefault="00D33A37" w:rsidP="00D072A8">
          <w:pPr>
            <w:pStyle w:val="NoSpacing"/>
            <w:rPr>
              <w:rFonts w:asciiTheme="minorHAnsi" w:hAnsiTheme="minorHAnsi" w:cstheme="minorHAnsi"/>
            </w:rPr>
          </w:pPr>
          <w:r w:rsidRPr="00D33A37">
            <w:rPr>
              <w:rFonts w:asciiTheme="minorHAnsi" w:hAnsiTheme="minorHAnsi" w:cstheme="minorHAnsi"/>
            </w:rPr>
            <w:t>It is recommended that the Board approve the $35 per planning period</w:t>
          </w:r>
          <w:r w:rsidR="006F5854">
            <w:rPr>
              <w:rFonts w:asciiTheme="minorHAnsi" w:hAnsiTheme="minorHAnsi" w:cstheme="minorHAnsi"/>
            </w:rPr>
            <w:t xml:space="preserve"> </w:t>
          </w:r>
          <w:r w:rsidRPr="00D33A37">
            <w:rPr>
              <w:rFonts w:asciiTheme="minorHAnsi" w:hAnsiTheme="minorHAnsi" w:cstheme="minorHAnsi"/>
            </w:rPr>
            <w:t>stipend for certified teachers</w:t>
          </w:r>
          <w:r w:rsidR="006F5854">
            <w:rPr>
              <w:rFonts w:asciiTheme="minorHAnsi" w:hAnsiTheme="minorHAnsi" w:cstheme="minorHAnsi"/>
            </w:rPr>
            <w:t>, and a $52.50 per planning period stipend for certified teachers working in schools utilizing ‘block scheduling’,</w:t>
          </w:r>
          <w:r w:rsidR="006F5854" w:rsidRPr="006F5854">
            <w:rPr>
              <w:rFonts w:asciiTheme="minorHAnsi" w:hAnsiTheme="minorHAnsi" w:cstheme="minorHAnsi"/>
            </w:rPr>
            <w:t xml:space="preserve"> </w:t>
          </w:r>
          <w:r w:rsidR="006F5854" w:rsidRPr="00D33A37">
            <w:rPr>
              <w:rFonts w:asciiTheme="minorHAnsi" w:hAnsiTheme="minorHAnsi" w:cstheme="minorHAnsi"/>
            </w:rPr>
            <w:t>as described</w:t>
          </w:r>
          <w:r w:rsidR="006F5854">
            <w:rPr>
              <w:rFonts w:asciiTheme="minorHAnsi" w:hAnsiTheme="minorHAnsi" w:cstheme="minorHAnsi"/>
            </w:rPr>
            <w:t>.</w:t>
          </w:r>
          <w:r w:rsidR="00CB3C07">
            <w:rPr>
              <w:rFonts w:asciiTheme="minorHAnsi" w:hAnsiTheme="minorHAnsi" w:cstheme="minorHAnsi"/>
            </w:rPr>
            <w:t xml:space="preserve"> Additionally, it is recommended that this stipend remain in effect until such time that the Superintendent, or his designee, determine that the stipend is no longer required to consistently ensure coverage of classrooms due to teacher absences.</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4F4D7D20" w:rsidR="00D072A8" w:rsidRPr="00D072A8" w:rsidRDefault="006F5854"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2DB3" w14:textId="77777777" w:rsidR="00044E41" w:rsidRDefault="00044E41">
      <w:r>
        <w:separator/>
      </w:r>
    </w:p>
  </w:endnote>
  <w:endnote w:type="continuationSeparator" w:id="0">
    <w:p w14:paraId="26D7A4E2" w14:textId="77777777" w:rsidR="00044E41" w:rsidRDefault="000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4C5A" w14:textId="77777777" w:rsidR="00044E41" w:rsidRDefault="00044E41">
      <w:r>
        <w:separator/>
      </w:r>
    </w:p>
  </w:footnote>
  <w:footnote w:type="continuationSeparator" w:id="0">
    <w:p w14:paraId="2DEF2679" w14:textId="77777777" w:rsidR="00044E41" w:rsidRDefault="0004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669AC505" w:rsidR="00C046D1" w:rsidRPr="00C046D1" w:rsidRDefault="006239A5"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6E28F00F" w:rsidR="00C046D1" w:rsidRPr="00C046D1" w:rsidRDefault="006239A5" w:rsidP="00C046D1">
    <w:pPr>
      <w:pStyle w:val="NoSpacing"/>
      <w:rPr>
        <w:b/>
        <w:sz w:val="20"/>
      </w:rPr>
    </w:pPr>
    <w:r>
      <w:rPr>
        <w:b/>
        <w:sz w:val="20"/>
      </w:rPr>
      <w:t xml:space="preserve">Dr. Maria Brown, </w:t>
    </w:r>
    <w:r w:rsidR="00C046D1" w:rsidRPr="00C046D1">
      <w:rPr>
        <w:b/>
        <w:sz w:val="20"/>
      </w:rPr>
      <w:t xml:space="preserve">Vice Chair     </w:t>
    </w:r>
  </w:p>
  <w:p w14:paraId="0F107436" w14:textId="77777777" w:rsidR="006239A5" w:rsidRDefault="006239A5" w:rsidP="00C046D1">
    <w:pPr>
      <w:pStyle w:val="NoSpacing"/>
      <w:rPr>
        <w:b/>
        <w:sz w:val="20"/>
      </w:rPr>
    </w:pPr>
    <w:r>
      <w:rPr>
        <w:b/>
        <w:sz w:val="20"/>
      </w:rPr>
      <w:t>Ms. Karen Byrd</w:t>
    </w:r>
    <w:r w:rsidRPr="006239A5">
      <w:rPr>
        <w:b/>
        <w:sz w:val="20"/>
      </w:rPr>
      <w:t xml:space="preserve"> </w:t>
    </w:r>
  </w:p>
  <w:p w14:paraId="64DAC727" w14:textId="099AB4A3"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89CD14F"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B928F9">
      <w:rPr>
        <w:b/>
        <w:sz w:val="20"/>
      </w:rPr>
      <w:t>D</w:t>
    </w:r>
    <w:r w:rsidR="00C046D1">
      <w:rPr>
        <w:b/>
        <w:sz w:val="20"/>
      </w:rPr>
      <w:t xml:space="preserve">r. </w:t>
    </w:r>
    <w:r w:rsidR="00B928F9">
      <w:rPr>
        <w:b/>
        <w:sz w:val="20"/>
      </w:rPr>
      <w:t>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82158"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255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997980">
    <w:abstractNumId w:val="12"/>
  </w:num>
  <w:num w:numId="3" w16cid:durableId="1362051492">
    <w:abstractNumId w:val="8"/>
  </w:num>
  <w:num w:numId="4" w16cid:durableId="189413024">
    <w:abstractNumId w:val="13"/>
  </w:num>
  <w:num w:numId="5" w16cid:durableId="1090928060">
    <w:abstractNumId w:val="6"/>
  </w:num>
  <w:num w:numId="6" w16cid:durableId="522793180">
    <w:abstractNumId w:val="0"/>
  </w:num>
  <w:num w:numId="7" w16cid:durableId="386807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362906">
    <w:abstractNumId w:val="16"/>
  </w:num>
  <w:num w:numId="9" w16cid:durableId="1010916229">
    <w:abstractNumId w:val="1"/>
  </w:num>
  <w:num w:numId="10" w16cid:durableId="493186893">
    <w:abstractNumId w:val="15"/>
  </w:num>
  <w:num w:numId="11" w16cid:durableId="553589954">
    <w:abstractNumId w:val="19"/>
  </w:num>
  <w:num w:numId="12" w16cid:durableId="951127673">
    <w:abstractNumId w:val="7"/>
  </w:num>
  <w:num w:numId="13" w16cid:durableId="1681005558">
    <w:abstractNumId w:val="10"/>
  </w:num>
  <w:num w:numId="14" w16cid:durableId="1932202358">
    <w:abstractNumId w:val="9"/>
  </w:num>
  <w:num w:numId="15" w16cid:durableId="1868369977">
    <w:abstractNumId w:val="17"/>
  </w:num>
  <w:num w:numId="16" w16cid:durableId="1826118847">
    <w:abstractNumId w:val="2"/>
  </w:num>
  <w:num w:numId="17" w16cid:durableId="543366415">
    <w:abstractNumId w:val="5"/>
  </w:num>
  <w:num w:numId="18" w16cid:durableId="297496208">
    <w:abstractNumId w:val="14"/>
  </w:num>
  <w:num w:numId="19" w16cid:durableId="575557795">
    <w:abstractNumId w:val="18"/>
  </w:num>
  <w:num w:numId="20" w16cid:durableId="625700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4E41"/>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37C9"/>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251D1"/>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39A5"/>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5854"/>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3F0"/>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70C2"/>
    <w:rsid w:val="00B327D8"/>
    <w:rsid w:val="00B36878"/>
    <w:rsid w:val="00B4192E"/>
    <w:rsid w:val="00B55FD4"/>
    <w:rsid w:val="00B56F17"/>
    <w:rsid w:val="00B6185F"/>
    <w:rsid w:val="00B73D8D"/>
    <w:rsid w:val="00B776ED"/>
    <w:rsid w:val="00B83C7A"/>
    <w:rsid w:val="00B83FDA"/>
    <w:rsid w:val="00B8591A"/>
    <w:rsid w:val="00B87943"/>
    <w:rsid w:val="00B924F1"/>
    <w:rsid w:val="00B928F9"/>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B3C07"/>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3A37"/>
    <w:rsid w:val="00D358EB"/>
    <w:rsid w:val="00D36B58"/>
    <w:rsid w:val="00D43F9D"/>
    <w:rsid w:val="00D522EF"/>
    <w:rsid w:val="00D53AFB"/>
    <w:rsid w:val="00D623A6"/>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15056"/>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C74A8"/>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363</Words>
  <Characters>2057</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9</cp:revision>
  <cp:lastPrinted>2021-03-03T22:03:00Z</cp:lastPrinted>
  <dcterms:created xsi:type="dcterms:W3CDTF">2023-09-27T15:13:00Z</dcterms:created>
  <dcterms:modified xsi:type="dcterms:W3CDTF">2024-08-28T19:52:00Z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deeda0198d74109405d73dd1c56ed38abc2ef1c08a3ee054dac7bd7e06f7dabb</vt:lpwstr>
  </property>
</Properties>
</file>