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F7523A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7523A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sz w:val="24"/>
          <w:szCs w:val="24"/>
        </w:rPr>
        <w:t>April 21, 2022 11:30 AM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sz w:val="24"/>
          <w:szCs w:val="24"/>
        </w:rPr>
        <w:t xml:space="preserve">Regular Lunch Meeting - Woodland Elementary, 6000 Woodland </w:t>
      </w:r>
      <w:proofErr w:type="spellStart"/>
      <w:r w:rsidRPr="00F7523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7523A">
        <w:rPr>
          <w:rFonts w:ascii="Times New Roman" w:hAnsi="Times New Roman" w:cs="Times New Roman"/>
          <w:sz w:val="24"/>
          <w:szCs w:val="24"/>
        </w:rPr>
        <w:t>, Radcliff, KY 40160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F7523A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F7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Dawn Johnson, Steve Bland, and Ben Sego. Ms. Sherry Barnes was absent. 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b/>
          <w:sz w:val="24"/>
          <w:szCs w:val="24"/>
        </w:rPr>
        <w:t xml:space="preserve">II. Lunch </w:t>
      </w:r>
      <w:r w:rsidRPr="00F7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b/>
          <w:sz w:val="24"/>
          <w:szCs w:val="24"/>
        </w:rPr>
        <w:t xml:space="preserve">III. Tour </w:t>
      </w:r>
      <w:r w:rsidRPr="00F7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b/>
          <w:sz w:val="24"/>
          <w:szCs w:val="24"/>
        </w:rPr>
        <w:t xml:space="preserve">IV. Questions and clarification related to the April 21 regular 6:00 p.m. board agenda </w:t>
      </w:r>
      <w:r w:rsidRPr="00F7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b/>
          <w:sz w:val="24"/>
          <w:szCs w:val="24"/>
        </w:rPr>
        <w:t xml:space="preserve">V. Superintendent's Report </w:t>
      </w:r>
      <w:r w:rsidRPr="00F7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b/>
          <w:sz w:val="24"/>
          <w:szCs w:val="24"/>
        </w:rPr>
        <w:t xml:space="preserve">VI. Executive Session </w:t>
      </w:r>
      <w:r w:rsidRPr="00F7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F7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b/>
          <w:sz w:val="24"/>
          <w:szCs w:val="24"/>
        </w:rPr>
        <w:t xml:space="preserve">Order #11011 - Motion Passed: </w:t>
      </w:r>
      <w:r w:rsidRPr="00F7523A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Steve Bland and a second by Mr. Ben Sego.  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F7523A">
        <w:rPr>
          <w:rFonts w:ascii="Times New Roman" w:hAnsi="Times New Roman" w:cs="Times New Roman"/>
          <w:sz w:val="24"/>
          <w:szCs w:val="24"/>
        </w:rPr>
        <w:tab/>
      </w:r>
      <w:r w:rsidRPr="00F7523A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F7523A">
        <w:rPr>
          <w:rFonts w:ascii="Times New Roman" w:hAnsi="Times New Roman" w:cs="Times New Roman"/>
          <w:sz w:val="24"/>
          <w:szCs w:val="24"/>
        </w:rPr>
        <w:tab/>
      </w:r>
      <w:r w:rsidRPr="00F7523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F7523A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F7523A">
        <w:rPr>
          <w:rFonts w:ascii="Times New Roman" w:hAnsi="Times New Roman" w:cs="Times New Roman"/>
          <w:sz w:val="24"/>
          <w:szCs w:val="24"/>
        </w:rPr>
        <w:tab/>
      </w:r>
      <w:r w:rsidRPr="00F7523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F7523A">
        <w:rPr>
          <w:rFonts w:ascii="Times New Roman" w:hAnsi="Times New Roman" w:cs="Times New Roman"/>
          <w:sz w:val="24"/>
          <w:szCs w:val="24"/>
        </w:rPr>
        <w:tab/>
      </w:r>
      <w:r w:rsidRPr="00F7523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523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F7523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523A" w:rsidRDefault="00F7523A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523A" w:rsidRPr="00F7523A" w:rsidRDefault="00F7523A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F7523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F752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523A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F7523A" w:rsidSect="00F75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82EFF"/>
    <w:rsid w:val="00551814"/>
    <w:rsid w:val="00A86BBF"/>
    <w:rsid w:val="00BB42EB"/>
    <w:rsid w:val="00CF7324"/>
    <w:rsid w:val="00F34C0B"/>
    <w:rsid w:val="00F7523A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F619F"/>
  <w14:defaultImageDpi w14:val="0"/>
  <w15:docId w15:val="{02EE34D0-620B-4622-8355-9BC4874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2022-04-22T20:08:00Z</dcterms:created>
  <dcterms:modified xsi:type="dcterms:W3CDTF">2022-04-22T20:08:00Z</dcterms:modified>
</cp:coreProperties>
</file>