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238C1">
            <w:rPr>
              <w:rFonts w:asciiTheme="minorHAnsi" w:hAnsiTheme="minorHAnsi" w:cstheme="minorHAnsi"/>
            </w:rPr>
            <w:t>8/12/2021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7141A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0238C1">
            <w:t>Superintendent's Office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7141A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0238C1">
            <w:t>Rotary Club of Florence Kentucky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7141A5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0238C1">
            <w:t>Bi-Annual Membership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7141A5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0238C1">
            <w:t xml:space="preserve">July 2021- </w:t>
          </w:r>
          <w:bookmarkStart w:id="0" w:name="_GoBack"/>
          <w:bookmarkEnd w:id="0"/>
          <w:r w:rsidR="000238C1">
            <w:t>December 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7141A5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0238C1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0238C1" w:rsidP="00D072A8">
          <w:pPr>
            <w:pStyle w:val="NoSpacing"/>
            <w:rPr>
              <w:rFonts w:asciiTheme="minorHAnsi" w:hAnsiTheme="minorHAnsi" w:cstheme="minorHAnsi"/>
            </w:rPr>
          </w:pPr>
          <w:r>
            <w:t>Rotary 2021 Bi-Annual Membership for Matt Turner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0238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$130.00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  <w:showingPlcHdr/>
      </w:sdtPr>
      <w:sdtEndPr/>
      <w:sdtContent>
        <w:p w:rsidR="00DE0B82" w:rsidRDefault="00DE0B8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0238C1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to approve the Rotary 2021 Bi-Annual Membership for Matt Turner,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0238C1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 Turner, Superintendent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A5" w:rsidRDefault="007141A5">
      <w:r>
        <w:separator/>
      </w:r>
    </w:p>
  </w:endnote>
  <w:endnote w:type="continuationSeparator" w:id="0">
    <w:p w:rsidR="007141A5" w:rsidRDefault="0071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A5" w:rsidRDefault="007141A5">
      <w:r>
        <w:separator/>
      </w:r>
    </w:p>
  </w:footnote>
  <w:footnote w:type="continuationSeparator" w:id="0">
    <w:p w:rsidR="007141A5" w:rsidRDefault="00714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8C1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41A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4CF1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75181FF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DF48B9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A7328-84D0-4228-87B9-B34860D7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Niederman, Jami</cp:lastModifiedBy>
  <cp:revision>2</cp:revision>
  <cp:lastPrinted>2021-03-03T22:03:00Z</cp:lastPrinted>
  <dcterms:created xsi:type="dcterms:W3CDTF">2021-08-04T12:23:00Z</dcterms:created>
  <dcterms:modified xsi:type="dcterms:W3CDTF">2021-08-04T12:23:00Z</dcterms:modified>
</cp:coreProperties>
</file>