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D2" w:rsidRDefault="005D76F1">
      <w:r>
        <w:t xml:space="preserve">Consent </w:t>
      </w:r>
      <w:r w:rsidR="007C3444">
        <w:t xml:space="preserve">Agenda Items for the September </w:t>
      </w:r>
      <w:r>
        <w:t>2012 Board Meeting</w:t>
      </w:r>
    </w:p>
    <w:p w:rsidR="005D76F1" w:rsidRDefault="005D76F1"/>
    <w:p w:rsidR="005D76F1" w:rsidRDefault="005D76F1">
      <w:r>
        <w:t>The district is requesting approval for the submission of the following</w:t>
      </w:r>
      <w:r w:rsidR="007C3444">
        <w:t xml:space="preserve"> nine</w:t>
      </w:r>
      <w:r>
        <w:t xml:space="preserve"> grants:</w:t>
      </w:r>
    </w:p>
    <w:p w:rsidR="005D76F1" w:rsidRDefault="005D76F1">
      <w:r>
        <w:t xml:space="preserve">$50,000 </w:t>
      </w:r>
      <w:r w:rsidRPr="007C3444">
        <w:rPr>
          <w:u w:val="single"/>
        </w:rPr>
        <w:t>Pre-engineering Grant for HCHS</w:t>
      </w:r>
      <w:r>
        <w:t xml:space="preserve"> to support the pre-engineering classes in the purchase of Robotic kits and supplies. </w:t>
      </w:r>
    </w:p>
    <w:p w:rsidR="005D76F1" w:rsidRDefault="005D76F1">
      <w:r>
        <w:t xml:space="preserve">$25,000 </w:t>
      </w:r>
      <w:r w:rsidRPr="007C3444">
        <w:rPr>
          <w:u w:val="single"/>
        </w:rPr>
        <w:t>Pre-engineering grant for North Middle School</w:t>
      </w:r>
      <w:r>
        <w:t xml:space="preserve"> to provide start-up materials for the new Project Lead the Way “Gateway to Technology” classes. </w:t>
      </w:r>
    </w:p>
    <w:p w:rsidR="005D76F1" w:rsidRDefault="005D76F1">
      <w:r>
        <w:t xml:space="preserve">$4,000 </w:t>
      </w:r>
      <w:r w:rsidRPr="007C3444">
        <w:rPr>
          <w:u w:val="single"/>
        </w:rPr>
        <w:t>Pre-engineering grant for South Middle School</w:t>
      </w:r>
      <w:r>
        <w:t xml:space="preserve"> to provide sustaining funds for purchasing materials to support their “Gateway to Technology classes. </w:t>
      </w:r>
    </w:p>
    <w:p w:rsidR="005D76F1" w:rsidRDefault="005D76F1">
      <w:r>
        <w:t xml:space="preserve">$634,000 </w:t>
      </w:r>
      <w:r w:rsidRPr="007C3444">
        <w:rPr>
          <w:u w:val="single"/>
        </w:rPr>
        <w:t>21</w:t>
      </w:r>
      <w:r w:rsidRPr="007C3444">
        <w:rPr>
          <w:u w:val="single"/>
          <w:vertAlign w:val="superscript"/>
        </w:rPr>
        <w:t>st</w:t>
      </w:r>
      <w:r w:rsidRPr="007C3444">
        <w:rPr>
          <w:u w:val="single"/>
        </w:rPr>
        <w:t xml:space="preserve"> Century Community Learning Center (Five Year) grant for Jefferson and Chandler Elementary Schools</w:t>
      </w:r>
      <w:r>
        <w:t xml:space="preserve"> to provide before/ after school tutoring and enrichment activities and summer school programs for identified students at each school.   </w:t>
      </w:r>
    </w:p>
    <w:p w:rsidR="005D76F1" w:rsidRDefault="005D76F1" w:rsidP="005D76F1">
      <w:r>
        <w:t xml:space="preserve">$634,000 </w:t>
      </w:r>
      <w:r w:rsidRPr="007C3444">
        <w:rPr>
          <w:u w:val="single"/>
        </w:rPr>
        <w:t>21</w:t>
      </w:r>
      <w:r w:rsidRPr="007C3444">
        <w:rPr>
          <w:u w:val="single"/>
          <w:vertAlign w:val="superscript"/>
        </w:rPr>
        <w:t>st</w:t>
      </w:r>
      <w:r w:rsidRPr="007C3444">
        <w:rPr>
          <w:u w:val="single"/>
        </w:rPr>
        <w:t xml:space="preserve"> Century Community Learning Center ((Five Year) grant for Bend Gate Elementary</w:t>
      </w:r>
      <w:r>
        <w:t xml:space="preserve"> to provide before/ after school tutoring and enrichment activities and summer school programs for identified students at each school.   </w:t>
      </w:r>
    </w:p>
    <w:p w:rsidR="005D76F1" w:rsidRDefault="005D76F1" w:rsidP="005D76F1">
      <w:r>
        <w:t xml:space="preserve">$16,641 </w:t>
      </w:r>
      <w:r w:rsidRPr="007C3444">
        <w:rPr>
          <w:u w:val="single"/>
        </w:rPr>
        <w:t xml:space="preserve">Title III Immigrant </w:t>
      </w:r>
      <w:proofErr w:type="gramStart"/>
      <w:r w:rsidRPr="007C3444">
        <w:rPr>
          <w:u w:val="single"/>
        </w:rPr>
        <w:t>grant</w:t>
      </w:r>
      <w:proofErr w:type="gramEnd"/>
      <w:r>
        <w:t xml:space="preserve"> to provide a tutor to </w:t>
      </w:r>
      <w:r w:rsidR="007C3444">
        <w:t>support academic</w:t>
      </w:r>
      <w:r>
        <w:t xml:space="preserve"> progress and English language development for Immigrant students in the district. </w:t>
      </w:r>
    </w:p>
    <w:p w:rsidR="005D76F1" w:rsidRDefault="005D76F1" w:rsidP="005D76F1">
      <w:r>
        <w:t xml:space="preserve">$10,000 </w:t>
      </w:r>
      <w:r w:rsidRPr="007C3444">
        <w:rPr>
          <w:u w:val="single"/>
        </w:rPr>
        <w:t xml:space="preserve">Elk’s National Impact </w:t>
      </w:r>
      <w:proofErr w:type="gramStart"/>
      <w:r w:rsidRPr="007C3444">
        <w:rPr>
          <w:u w:val="single"/>
        </w:rPr>
        <w:t>grant</w:t>
      </w:r>
      <w:proofErr w:type="gramEnd"/>
      <w:r>
        <w:t xml:space="preserve"> to provide funding for Henderson County High School’s Weekend Back Pack program.   This program provides nutritional food items for students who might otherwise have little to eat over weekends.  </w:t>
      </w:r>
    </w:p>
    <w:p w:rsidR="007C3444" w:rsidRDefault="005D76F1" w:rsidP="005D76F1">
      <w:r>
        <w:t xml:space="preserve">$3,000 </w:t>
      </w:r>
      <w:r w:rsidRPr="007C3444">
        <w:rPr>
          <w:u w:val="single"/>
        </w:rPr>
        <w:t>Yeager Foundation</w:t>
      </w:r>
      <w:r>
        <w:t xml:space="preserve"> grant for the “Happy Feet Equal Learning Feet” program which provides athletic shoes to needy students </w:t>
      </w:r>
      <w:r w:rsidR="007C3444">
        <w:t>within</w:t>
      </w:r>
      <w:r>
        <w:t xml:space="preserve"> the district. </w:t>
      </w:r>
    </w:p>
    <w:p w:rsidR="005D76F1" w:rsidRDefault="007C3444" w:rsidP="005D76F1">
      <w:r>
        <w:t xml:space="preserve">$10,000,000 - $20,000,000 – </w:t>
      </w:r>
      <w:r w:rsidRPr="007C3444">
        <w:rPr>
          <w:u w:val="single"/>
        </w:rPr>
        <w:t>Race To The Top District (Four Year)</w:t>
      </w:r>
      <w:r>
        <w:t xml:space="preserve">  grant program which will provide a wide range of district support programs to increase the college and career readiness of students through a more individualized academic and counseling approach.   The goals and objectives will be determined through input of staff, administrators and community partners.  </w:t>
      </w:r>
      <w:r w:rsidR="005D76F1">
        <w:t xml:space="preserve">  </w:t>
      </w:r>
    </w:p>
    <w:p w:rsidR="005D76F1" w:rsidRDefault="005D76F1"/>
    <w:sectPr w:rsidR="005D76F1" w:rsidSect="00DF6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76F1"/>
    <w:rsid w:val="005D76F1"/>
    <w:rsid w:val="007A5DD2"/>
    <w:rsid w:val="007C3444"/>
    <w:rsid w:val="009C4BF4"/>
    <w:rsid w:val="00DF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1</cp:revision>
  <dcterms:created xsi:type="dcterms:W3CDTF">2012-09-03T05:34:00Z</dcterms:created>
  <dcterms:modified xsi:type="dcterms:W3CDTF">2012-09-03T05:53:00Z</dcterms:modified>
</cp:coreProperties>
</file>